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411"/>
        <w:gridCol w:w="2319"/>
        <w:gridCol w:w="2320"/>
        <w:gridCol w:w="2320"/>
        <w:gridCol w:w="2320"/>
        <w:gridCol w:w="2320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1837240D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0E3F0026" w:rsidR="00F93231" w:rsidRPr="00CD0CDE" w:rsidRDefault="00733EE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woman/women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5C89405B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66166AF9" w:rsidR="00733EED" w:rsidRPr="00CD0CDE" w:rsidRDefault="00733EE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various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3B7C4DD9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0E0334D4" w:rsidR="00733EED" w:rsidRPr="00CD0CDE" w:rsidRDefault="00733EE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through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40ED5DB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0B8EB07A" w:rsidR="00733EED" w:rsidRPr="00CD0CDE" w:rsidRDefault="00733EE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thought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47F7962E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6F697D3B" w:rsidR="00733EED" w:rsidRPr="00CD0CDE" w:rsidRDefault="00733EE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mountain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6F0F532F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>Block 2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0706800B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872ACB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0506D895" w:rsidR="00C3689C" w:rsidRPr="001F6021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1F6021">
        <w:rPr>
          <w:rFonts w:ascii="Century Gothic" w:hAnsi="Century Gothic"/>
          <w:bCs/>
          <w:sz w:val="32"/>
          <w:szCs w:val="32"/>
          <w:u w:val="single"/>
        </w:rPr>
        <w:t xml:space="preserve"> Year 4s – test on the 2.12.22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1F6021"/>
    <w:rsid w:val="004D29E5"/>
    <w:rsid w:val="00733EED"/>
    <w:rsid w:val="00872ACB"/>
    <w:rsid w:val="00C3689C"/>
    <w:rsid w:val="00C97797"/>
    <w:rsid w:val="00CD0CDE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2022-11-23T13:43:00Z</dcterms:created>
  <dcterms:modified xsi:type="dcterms:W3CDTF">2022-11-23T13:44:00Z</dcterms:modified>
</cp:coreProperties>
</file>